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D56AE">
      <w:pPr>
        <w:jc w:val="center"/>
        <w:rPr>
          <w:rFonts w:hint="eastAsia" w:ascii="仿宋_GB2312" w:eastAsia="仿宋_GB2312"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Cs/>
          <w:color w:val="000000"/>
          <w:sz w:val="36"/>
          <w:szCs w:val="36"/>
        </w:rPr>
        <w:t>2024年无锡职业技术学院信息化与数据服务中心</w:t>
      </w:r>
    </w:p>
    <w:p w14:paraId="4E92AD04">
      <w:pPr>
        <w:jc w:val="center"/>
        <w:rPr>
          <w:rFonts w:ascii="仿宋_GB2312" w:eastAsia="仿宋_GB2312"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  <w:t>信创基地装修项目</w:t>
      </w:r>
      <w:r>
        <w:rPr>
          <w:rFonts w:hint="eastAsia" w:ascii="仿宋_GB2312" w:eastAsia="仿宋_GB2312"/>
          <w:bCs/>
          <w:color w:val="000000"/>
          <w:sz w:val="36"/>
          <w:szCs w:val="36"/>
        </w:rPr>
        <w:t>采购</w:t>
      </w:r>
    </w:p>
    <w:tbl>
      <w:tblPr>
        <w:tblStyle w:val="9"/>
        <w:tblW w:w="1401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417"/>
        <w:gridCol w:w="1418"/>
        <w:gridCol w:w="522"/>
        <w:gridCol w:w="1328"/>
        <w:gridCol w:w="796"/>
        <w:gridCol w:w="1701"/>
        <w:gridCol w:w="1181"/>
        <w:gridCol w:w="3686"/>
      </w:tblGrid>
      <w:tr w14:paraId="7F927C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55" w:type="dxa"/>
            <w:gridSpan w:val="5"/>
            <w:tcBorders>
              <w:right w:val="dotDotDash" w:color="auto" w:sz="18" w:space="0"/>
            </w:tcBorders>
            <w:vAlign w:val="center"/>
          </w:tcPr>
          <w:p w14:paraId="1D5C212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</w:t>
            </w:r>
            <w:r>
              <w:rPr>
                <w:rFonts w:hint="eastAsia"/>
                <w:b/>
                <w:color w:val="FF0000"/>
                <w:sz w:val="24"/>
              </w:rPr>
              <w:t>：2</w:t>
            </w:r>
            <w:r>
              <w:rPr>
                <w:b/>
                <w:color w:val="FF0000"/>
                <w:sz w:val="24"/>
              </w:rPr>
              <w:t>024</w:t>
            </w:r>
            <w:r>
              <w:rPr>
                <w:rFonts w:hint="eastAsia"/>
                <w:b/>
                <w:color w:val="FF0000"/>
                <w:sz w:val="24"/>
              </w:rPr>
              <w:t>年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color w:val="FF0000"/>
                <w:sz w:val="24"/>
              </w:rPr>
              <w:t>月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color w:val="FF0000"/>
                <w:sz w:val="24"/>
              </w:rPr>
              <w:t>日</w:t>
            </w:r>
          </w:p>
        </w:tc>
        <w:tc>
          <w:tcPr>
            <w:tcW w:w="3678" w:type="dxa"/>
            <w:gridSpan w:val="3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 w14:paraId="08892D3B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3686" w:type="dxa"/>
            <w:tcBorders>
              <w:top w:val="double" w:color="auto" w:sz="4" w:space="0"/>
              <w:bottom w:val="single" w:color="auto" w:sz="6" w:space="0"/>
            </w:tcBorders>
          </w:tcPr>
          <w:p w14:paraId="528E6A62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2024年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14:paraId="794447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14D71BE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4685" w:type="dxa"/>
            <w:gridSpan w:val="4"/>
            <w:tcBorders>
              <w:right w:val="dotDotDash" w:color="auto" w:sz="18" w:space="0"/>
            </w:tcBorders>
            <w:vAlign w:val="center"/>
          </w:tcPr>
          <w:p w14:paraId="07E8EEE2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3678" w:type="dxa"/>
            <w:gridSpan w:val="3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 w14:paraId="698B2434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3686" w:type="dxa"/>
            <w:tcBorders>
              <w:top w:val="single" w:color="auto" w:sz="6" w:space="0"/>
              <w:bottom w:val="single" w:color="auto" w:sz="6" w:space="0"/>
            </w:tcBorders>
          </w:tcPr>
          <w:p w14:paraId="30CD3634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57C23A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0" w:type="dxa"/>
            <w:vAlign w:val="center"/>
          </w:tcPr>
          <w:p w14:paraId="13A1AF67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4685" w:type="dxa"/>
            <w:gridSpan w:val="4"/>
            <w:tcBorders>
              <w:right w:val="dotDotDash" w:color="auto" w:sz="18" w:space="0"/>
            </w:tcBorders>
            <w:vAlign w:val="center"/>
          </w:tcPr>
          <w:p w14:paraId="5AD3316E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3678" w:type="dxa"/>
            <w:gridSpan w:val="3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 w14:paraId="44113C1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3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FB4D1C">
            <w:pPr>
              <w:snapToGrid w:val="0"/>
              <w:spacing w:line="360" w:lineRule="auto"/>
              <w:jc w:val="left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</w:tc>
      </w:tr>
      <w:tr w14:paraId="74877C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70" w:type="dxa"/>
            <w:vAlign w:val="center"/>
          </w:tcPr>
          <w:p w14:paraId="3790B90E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417" w:type="dxa"/>
            <w:vAlign w:val="center"/>
          </w:tcPr>
          <w:p w14:paraId="071904FB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陈建慧</w:t>
            </w:r>
          </w:p>
        </w:tc>
        <w:tc>
          <w:tcPr>
            <w:tcW w:w="1940" w:type="dxa"/>
            <w:gridSpan w:val="2"/>
            <w:tcBorders>
              <w:right w:val="dotDotDash" w:color="auto" w:sz="18" w:space="0"/>
            </w:tcBorders>
            <w:vAlign w:val="center"/>
          </w:tcPr>
          <w:p w14:paraId="0A8B0F1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联系电话及传真</w:t>
            </w:r>
          </w:p>
        </w:tc>
        <w:tc>
          <w:tcPr>
            <w:tcW w:w="1328" w:type="dxa"/>
            <w:tcBorders>
              <w:right w:val="dotDotDash" w:color="auto" w:sz="18" w:space="0"/>
            </w:tcBorders>
            <w:vAlign w:val="center"/>
          </w:tcPr>
          <w:p w14:paraId="4F15DC3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</w:t>
            </w:r>
            <w:r>
              <w:rPr>
                <w:b/>
                <w:color w:val="000000"/>
                <w:sz w:val="24"/>
              </w:rPr>
              <w:t>1836664</w:t>
            </w:r>
          </w:p>
        </w:tc>
        <w:tc>
          <w:tcPr>
            <w:tcW w:w="3678" w:type="dxa"/>
            <w:gridSpan w:val="3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 w14:paraId="777199DF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3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F28CD5">
            <w:pPr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8D448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0" w:type="dxa"/>
            <w:vAlign w:val="center"/>
          </w:tcPr>
          <w:p w14:paraId="2D2D1EBA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4685" w:type="dxa"/>
            <w:gridSpan w:val="4"/>
            <w:tcBorders>
              <w:right w:val="single" w:color="auto" w:sz="4" w:space="0"/>
            </w:tcBorders>
            <w:vAlign w:val="center"/>
          </w:tcPr>
          <w:p w14:paraId="5735754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796" w:type="dxa"/>
            <w:tcBorders>
              <w:left w:val="single" w:color="auto" w:sz="4" w:space="0"/>
              <w:right w:val="dotDotDash" w:color="auto" w:sz="18" w:space="0"/>
            </w:tcBorders>
            <w:vAlign w:val="center"/>
          </w:tcPr>
          <w:p w14:paraId="09C4A75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 w14:paraId="2E58C4E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响应规格、型号及主要性能</w:t>
            </w:r>
          </w:p>
        </w:tc>
        <w:tc>
          <w:tcPr>
            <w:tcW w:w="3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D3EF1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</w:tr>
      <w:tr w14:paraId="79614D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0" w:type="dxa"/>
            <w:tcBorders>
              <w:bottom w:val="single" w:color="auto" w:sz="6" w:space="0"/>
            </w:tcBorders>
            <w:vAlign w:val="center"/>
          </w:tcPr>
          <w:p w14:paraId="7CABE86E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文化建设采购项目</w:t>
            </w:r>
          </w:p>
        </w:tc>
        <w:tc>
          <w:tcPr>
            <w:tcW w:w="4685" w:type="dxa"/>
            <w:gridSpan w:val="4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1B0F056B">
            <w:pPr>
              <w:pStyle w:val="8"/>
              <w:ind w:firstLine="367" w:firstLineChars="175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kern w:val="0"/>
                <w:szCs w:val="21"/>
                <w:lang w:val="en-US" w:eastAsia="zh-CN"/>
              </w:rPr>
              <w:t>信创基地现场主题设计，文化内容展示、基地介绍灯箱设计制作，</w:t>
            </w:r>
            <w:bookmarkStart w:id="0" w:name="_GoBack"/>
            <w:bookmarkEnd w:id="0"/>
            <w:r>
              <w:rPr>
                <w:rFonts w:hint="eastAsia" w:ascii="宋体" w:eastAsia="宋体"/>
                <w:color w:val="auto"/>
                <w:kern w:val="0"/>
                <w:szCs w:val="21"/>
                <w:lang w:val="en-US" w:eastAsia="zh-CN"/>
              </w:rPr>
              <w:t>现场信创相关展示性性物料制作。</w:t>
            </w:r>
            <w:r>
              <w:rPr>
                <w:rFonts w:hint="eastAsia" w:ascii="宋体" w:eastAsia="宋体"/>
                <w:color w:val="auto"/>
                <w:kern w:val="0"/>
                <w:szCs w:val="21"/>
              </w:rPr>
              <w:t>以上所有内容包含</w:t>
            </w:r>
            <w:r>
              <w:rPr>
                <w:rFonts w:hint="eastAsia" w:ascii="宋体" w:eastAsia="宋体"/>
                <w:color w:val="auto"/>
                <w:kern w:val="0"/>
                <w:szCs w:val="21"/>
                <w:lang w:val="en-US" w:eastAsia="zh-CN"/>
              </w:rPr>
              <w:t>设计、运输、</w:t>
            </w:r>
            <w:r>
              <w:rPr>
                <w:rFonts w:hint="eastAsia" w:ascii="宋体" w:eastAsia="宋体"/>
                <w:color w:val="auto"/>
                <w:kern w:val="0"/>
                <w:szCs w:val="21"/>
              </w:rPr>
              <w:t>安装</w:t>
            </w:r>
            <w:r>
              <w:rPr>
                <w:rFonts w:hint="eastAsia" w:ascii="宋体" w:eastAsia="宋体"/>
                <w:color w:val="auto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宋体" w:eastAsia="宋体"/>
                <w:color w:val="auto"/>
                <w:kern w:val="0"/>
                <w:szCs w:val="21"/>
              </w:rPr>
              <w:t>工作。详情见附件</w:t>
            </w:r>
            <w:r>
              <w:rPr>
                <w:rFonts w:ascii="宋体" w:cs="宋体"/>
                <w:color w:val="auto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6" w:space="0"/>
              <w:right w:val="dotDotDash" w:color="auto" w:sz="18" w:space="0"/>
            </w:tcBorders>
            <w:vAlign w:val="center"/>
          </w:tcPr>
          <w:p w14:paraId="47CD3569">
            <w:pPr>
              <w:rPr>
                <w:rFonts w:hint="eastAsia" w:eastAsia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882" w:type="dxa"/>
            <w:gridSpan w:val="2"/>
            <w:tcBorders>
              <w:left w:val="dotDotDash" w:color="auto" w:sz="18" w:space="0"/>
              <w:bottom w:val="single" w:color="auto" w:sz="6" w:space="0"/>
            </w:tcBorders>
            <w:vAlign w:val="center"/>
          </w:tcPr>
          <w:p w14:paraId="3E9257E5">
            <w:pPr>
              <w:rPr>
                <w:rFonts w:hint="eastAsia" w:eastAsia="宋体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36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B540B4">
            <w:pPr>
              <w:jc w:val="center"/>
              <w:rPr>
                <w:rFonts w:hint="eastAsia" w:eastAsia="宋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65661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0" w:type="dxa"/>
            <w:vAlign w:val="center"/>
          </w:tcPr>
          <w:p w14:paraId="520BD990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4685" w:type="dxa"/>
            <w:gridSpan w:val="4"/>
            <w:tcBorders>
              <w:right w:val="dotDotDash" w:color="auto" w:sz="18" w:space="0"/>
            </w:tcBorders>
            <w:vAlign w:val="center"/>
          </w:tcPr>
          <w:p w14:paraId="02FE704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供应商资格要求</w:t>
            </w:r>
          </w:p>
          <w:p w14:paraId="779B14A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1、符合《政府采购法》第二十二条规定的供应商；</w:t>
            </w:r>
          </w:p>
          <w:p w14:paraId="3A7A3D0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、营业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执照中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与本项目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内容相关的经营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范围。</w:t>
            </w:r>
          </w:p>
          <w:p w14:paraId="6D41311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  <w:p w14:paraId="6A7BDF1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1、报价应包含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运输、保险、安装、调试、税费等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本项目产生的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所有费用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4058D0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、交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货地点：无锡职业技术学院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高浪西路1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782944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、供货期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CEBF61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4、质量保证：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1年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105B4C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5、</w:t>
            </w:r>
            <w:r>
              <w:t>付款</w:t>
            </w:r>
            <w:r>
              <w:rPr>
                <w:rFonts w:hint="eastAsia"/>
              </w:rPr>
              <w:t>方式：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对公</w:t>
            </w:r>
          </w:p>
          <w:p w14:paraId="232A4D27">
            <w:r>
              <w:t>6</w:t>
            </w:r>
            <w:r>
              <w:rPr>
                <w:rFonts w:hint="eastAsia"/>
              </w:rPr>
              <w:t>、本项目最高限价为</w:t>
            </w:r>
            <w:r>
              <w:t xml:space="preserve">  2</w:t>
            </w:r>
            <w:r>
              <w:rPr>
                <w:rFonts w:hint="eastAsia"/>
              </w:rPr>
              <w:t>万元，报价超过最高限价为无效报价；</w:t>
            </w:r>
          </w:p>
          <w:p w14:paraId="6FBF606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本项目联系人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：陈建慧 老师，电话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81836664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C375379"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/>
              </w:rPr>
              <w:t>报价文件中除报价资料外还应包含以下资料（均需加盖公章）：（1）</w:t>
            </w:r>
            <w:r>
              <w:t>营业执照复印件</w:t>
            </w:r>
            <w:r>
              <w:rPr>
                <w:rFonts w:hint="eastAsia"/>
              </w:rPr>
              <w:t>，（2）</w:t>
            </w:r>
            <w:r>
              <w:t>法定代表人身份证复印件</w:t>
            </w:r>
            <w:r>
              <w:rPr>
                <w:rFonts w:hint="eastAsia"/>
              </w:rPr>
              <w:t>，（3）</w:t>
            </w:r>
            <w:r>
              <w:t>授权代表还需提供法人授权委托书原件</w:t>
            </w:r>
            <w:r>
              <w:rPr>
                <w:rFonts w:hint="eastAsia"/>
              </w:rPr>
              <w:t>，（4）</w:t>
            </w:r>
            <w:r>
              <w:t>授权代表身份证复印件</w:t>
            </w:r>
            <w:r>
              <w:rPr>
                <w:rFonts w:hint="eastAsia"/>
              </w:rPr>
              <w:t>。</w:t>
            </w:r>
          </w:p>
          <w:p w14:paraId="0A24BA8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、报价文件制作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份，要求密封，外部注明询价公告号及公司名称。</w:t>
            </w:r>
          </w:p>
          <w:p w14:paraId="7C8BAF64"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、请注明规格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具体参数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或品牌。</w:t>
            </w:r>
          </w:p>
          <w:p w14:paraId="1EBBA016">
            <w:pPr>
              <w:pStyle w:val="8"/>
              <w:rPr>
                <w:rFonts w:hint="eastAsia"/>
              </w:rPr>
            </w:pPr>
          </w:p>
          <w:p w14:paraId="0AFE205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三、确定成交单位</w:t>
            </w:r>
          </w:p>
          <w:p w14:paraId="1BE182A5">
            <w:pPr>
              <w:ind w:left="525" w:hanging="525" w:hangingChars="2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、报价文件请授权代表签字并加盖单位公章后于202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0前密封寄送至无锡市高浪西路1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号无锡职业技术学院报价文件采用寄送方式（到付拒收），报价人应充分考虑邮件在途时间，保证报价文件能够在截止时间之前送达学校。寄出报价文件时可短信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告知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单号）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快递上标明“X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设备采购</w:t>
            </w:r>
          </w:p>
          <w:p w14:paraId="7B07EF2E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、学校组织3人及以上单数询价小组，对报价文件进行资格性及符合性检查，通过资格性及符合性检查的单位报价文件，由询价小组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根据符合采购需求、质量和服务相等且报价最低的原则确定成交供应商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，并当场宣布结果。</w:t>
            </w:r>
          </w:p>
        </w:tc>
        <w:tc>
          <w:tcPr>
            <w:tcW w:w="7364" w:type="dxa"/>
            <w:gridSpan w:val="4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 w14:paraId="33C9F435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eastAsia="楷体_GB2312"/>
                <w:lang w:eastAsia="zh-CN"/>
              </w:rPr>
            </w:pPr>
          </w:p>
        </w:tc>
      </w:tr>
      <w:tr w14:paraId="3F5F35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5" w:type="dxa"/>
            <w:gridSpan w:val="3"/>
            <w:tcBorders>
              <w:bottom w:val="double" w:color="auto" w:sz="4" w:space="0"/>
            </w:tcBorders>
            <w:vAlign w:val="center"/>
          </w:tcPr>
          <w:p w14:paraId="2F46FE41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1850" w:type="dxa"/>
            <w:gridSpan w:val="2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 w14:paraId="036B9E58">
            <w:pPr>
              <w:jc w:val="both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评审时间：202</w:t>
            </w:r>
            <w:r>
              <w:rPr>
                <w:color w:val="0000FF"/>
                <w:sz w:val="24"/>
                <w:u w:val="single"/>
              </w:rPr>
              <w:t>4</w:t>
            </w:r>
            <w:r>
              <w:rPr>
                <w:rFonts w:hint="eastAsia"/>
                <w:color w:val="0000FF"/>
                <w:sz w:val="24"/>
                <w:u w:val="single"/>
              </w:rPr>
              <w:t>年</w:t>
            </w:r>
            <w:r>
              <w:rPr>
                <w:rFonts w:hint="eastAsia"/>
                <w:color w:val="0000FF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>
              <w:rPr>
                <w:rFonts w:hint="eastAsia"/>
                <w:color w:val="0000FF"/>
                <w:sz w:val="24"/>
                <w:u w:val="single"/>
                <w:lang w:val="en-US" w:eastAsia="zh-CN"/>
              </w:rPr>
              <w:t>15</w:t>
            </w:r>
            <w:r>
              <w:rPr>
                <w:rFonts w:hint="eastAsia"/>
                <w:color w:val="0000FF"/>
                <w:sz w:val="24"/>
                <w:u w:val="single"/>
              </w:rPr>
              <w:t>日</w:t>
            </w:r>
            <w:r>
              <w:rPr>
                <w:rFonts w:hint="eastAsia"/>
                <w:color w:val="0000FF"/>
                <w:sz w:val="24"/>
                <w:u w:val="single"/>
                <w:lang w:val="en-US" w:eastAsia="zh-CN"/>
              </w:rPr>
              <w:t>15</w:t>
            </w:r>
            <w:r>
              <w:rPr>
                <w:rFonts w:hint="eastAsia"/>
                <w:color w:val="0000FF"/>
                <w:sz w:val="24"/>
                <w:u w:val="single"/>
              </w:rPr>
              <w:t>:</w:t>
            </w:r>
            <w:r>
              <w:rPr>
                <w:color w:val="0000FF"/>
                <w:sz w:val="24"/>
                <w:u w:val="single"/>
              </w:rPr>
              <w:t>0</w:t>
            </w:r>
            <w:r>
              <w:rPr>
                <w:rFonts w:hint="eastAsia"/>
                <w:color w:val="0000FF"/>
                <w:sz w:val="24"/>
                <w:u w:val="single"/>
              </w:rPr>
              <w:t>0</w:t>
            </w:r>
          </w:p>
          <w:p w14:paraId="06C8A8E1">
            <w:pPr>
              <w:jc w:val="both"/>
              <w:rPr>
                <w:color w:val="000000"/>
                <w:sz w:val="24"/>
              </w:rPr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：无锡职业技术学院图文中B</w:t>
            </w:r>
            <w:r>
              <w:rPr>
                <w:color w:val="0000FF"/>
                <w:sz w:val="24"/>
                <w:u w:val="single"/>
              </w:rPr>
              <w:t>307-2</w:t>
            </w:r>
          </w:p>
        </w:tc>
        <w:tc>
          <w:tcPr>
            <w:tcW w:w="2497" w:type="dxa"/>
            <w:gridSpan w:val="2"/>
            <w:tcBorders>
              <w:top w:val="single" w:color="auto" w:sz="6" w:space="0"/>
              <w:left w:val="dotDotDash" w:color="auto" w:sz="18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19613C2">
            <w:pPr>
              <w:jc w:val="both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4867" w:type="dxa"/>
            <w:gridSpan w:val="2"/>
            <w:tcBorders>
              <w:top w:val="single" w:color="auto" w:sz="6" w:space="0"/>
              <w:left w:val="single" w:color="auto" w:sz="4" w:space="0"/>
              <w:bottom w:val="double" w:color="auto" w:sz="4" w:space="0"/>
            </w:tcBorders>
            <w:vAlign w:val="center"/>
          </w:tcPr>
          <w:p w14:paraId="646DB0AD">
            <w:pPr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小写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  <w:p w14:paraId="76F71A03">
            <w:pPr>
              <w:ind w:firstLine="240" w:firstLineChars="100"/>
              <w:jc w:val="both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大写：</w:t>
            </w:r>
          </w:p>
        </w:tc>
      </w:tr>
      <w:tr w14:paraId="60BC16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5" w:type="dxa"/>
            <w:gridSpan w:val="3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 w14:paraId="77DEDFF2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9214" w:type="dxa"/>
            <w:gridSpan w:val="6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 w14:paraId="0B7D6527"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 w14:paraId="56AD8CEF">
      <w:pPr>
        <w:pStyle w:val="8"/>
        <w:ind w:firstLine="0" w:firstLineChars="0"/>
      </w:pPr>
    </w:p>
    <w:p w14:paraId="3483689D">
      <w:pPr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其它材料可另附</w:t>
      </w:r>
    </w:p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OWE3Y2YzMzY3NzM0ZWM5ODAwMGU4MDBhOTZmMGIifQ=="/>
    <w:docVar w:name="KSO_WPS_MARK_KEY" w:val="035f80fc-65a8-4c83-8116-26bee6bddbb7"/>
  </w:docVars>
  <w:rsids>
    <w:rsidRoot w:val="0013120D"/>
    <w:rsid w:val="00000565"/>
    <w:rsid w:val="00001AAC"/>
    <w:rsid w:val="000128DF"/>
    <w:rsid w:val="00044818"/>
    <w:rsid w:val="00045DBF"/>
    <w:rsid w:val="00060285"/>
    <w:rsid w:val="00064811"/>
    <w:rsid w:val="000839B1"/>
    <w:rsid w:val="00085D6D"/>
    <w:rsid w:val="00090C26"/>
    <w:rsid w:val="00095CB3"/>
    <w:rsid w:val="000A231A"/>
    <w:rsid w:val="000B2C08"/>
    <w:rsid w:val="000D5005"/>
    <w:rsid w:val="000E3470"/>
    <w:rsid w:val="000F1766"/>
    <w:rsid w:val="00100CF1"/>
    <w:rsid w:val="00120177"/>
    <w:rsid w:val="0012099C"/>
    <w:rsid w:val="001247B2"/>
    <w:rsid w:val="00125760"/>
    <w:rsid w:val="0013120D"/>
    <w:rsid w:val="00142A42"/>
    <w:rsid w:val="00143686"/>
    <w:rsid w:val="00147756"/>
    <w:rsid w:val="00157FEA"/>
    <w:rsid w:val="0018019D"/>
    <w:rsid w:val="00180F03"/>
    <w:rsid w:val="00181010"/>
    <w:rsid w:val="00181B54"/>
    <w:rsid w:val="00183C81"/>
    <w:rsid w:val="001867AC"/>
    <w:rsid w:val="001B2A31"/>
    <w:rsid w:val="001C480A"/>
    <w:rsid w:val="001F4A5E"/>
    <w:rsid w:val="00201CE9"/>
    <w:rsid w:val="00215841"/>
    <w:rsid w:val="002159BD"/>
    <w:rsid w:val="0022143A"/>
    <w:rsid w:val="0024322F"/>
    <w:rsid w:val="00244A7C"/>
    <w:rsid w:val="00282C52"/>
    <w:rsid w:val="00293049"/>
    <w:rsid w:val="002951F5"/>
    <w:rsid w:val="002B7785"/>
    <w:rsid w:val="002C02A4"/>
    <w:rsid w:val="002C7A3D"/>
    <w:rsid w:val="002D5537"/>
    <w:rsid w:val="002E0C9B"/>
    <w:rsid w:val="002E3700"/>
    <w:rsid w:val="002E51FA"/>
    <w:rsid w:val="002E6567"/>
    <w:rsid w:val="002F61CD"/>
    <w:rsid w:val="00310754"/>
    <w:rsid w:val="003139D6"/>
    <w:rsid w:val="00333A86"/>
    <w:rsid w:val="00361FC5"/>
    <w:rsid w:val="00362BAE"/>
    <w:rsid w:val="00364B31"/>
    <w:rsid w:val="00372025"/>
    <w:rsid w:val="003A01A8"/>
    <w:rsid w:val="003A238B"/>
    <w:rsid w:val="003B72AF"/>
    <w:rsid w:val="003C00EC"/>
    <w:rsid w:val="003D1B34"/>
    <w:rsid w:val="003E0147"/>
    <w:rsid w:val="003E20AD"/>
    <w:rsid w:val="003E4139"/>
    <w:rsid w:val="003E7372"/>
    <w:rsid w:val="003F7A06"/>
    <w:rsid w:val="00400D09"/>
    <w:rsid w:val="004011F9"/>
    <w:rsid w:val="004024DB"/>
    <w:rsid w:val="0040260C"/>
    <w:rsid w:val="00410276"/>
    <w:rsid w:val="004147F2"/>
    <w:rsid w:val="00415C06"/>
    <w:rsid w:val="00423C7B"/>
    <w:rsid w:val="00425079"/>
    <w:rsid w:val="00426BB5"/>
    <w:rsid w:val="004310D8"/>
    <w:rsid w:val="00441E65"/>
    <w:rsid w:val="004436D8"/>
    <w:rsid w:val="004620E9"/>
    <w:rsid w:val="00466838"/>
    <w:rsid w:val="004C1EE8"/>
    <w:rsid w:val="004C437D"/>
    <w:rsid w:val="004D0FCE"/>
    <w:rsid w:val="004D35C3"/>
    <w:rsid w:val="004D6F5F"/>
    <w:rsid w:val="004E001A"/>
    <w:rsid w:val="004E6DD7"/>
    <w:rsid w:val="004F2CFD"/>
    <w:rsid w:val="004F4E80"/>
    <w:rsid w:val="00500801"/>
    <w:rsid w:val="005032EA"/>
    <w:rsid w:val="0052310B"/>
    <w:rsid w:val="00545368"/>
    <w:rsid w:val="00554259"/>
    <w:rsid w:val="0055481C"/>
    <w:rsid w:val="0056647B"/>
    <w:rsid w:val="00567361"/>
    <w:rsid w:val="00573918"/>
    <w:rsid w:val="0059516A"/>
    <w:rsid w:val="005971D8"/>
    <w:rsid w:val="005973FB"/>
    <w:rsid w:val="00597766"/>
    <w:rsid w:val="005A31C2"/>
    <w:rsid w:val="005D21B9"/>
    <w:rsid w:val="005F57A1"/>
    <w:rsid w:val="005F7E16"/>
    <w:rsid w:val="00616F69"/>
    <w:rsid w:val="00625FF5"/>
    <w:rsid w:val="00644FD0"/>
    <w:rsid w:val="006528C5"/>
    <w:rsid w:val="006548B0"/>
    <w:rsid w:val="00657876"/>
    <w:rsid w:val="006705D0"/>
    <w:rsid w:val="0067588F"/>
    <w:rsid w:val="00683F7E"/>
    <w:rsid w:val="006842DD"/>
    <w:rsid w:val="0068756F"/>
    <w:rsid w:val="00691FB2"/>
    <w:rsid w:val="006B1C5A"/>
    <w:rsid w:val="006B1EF7"/>
    <w:rsid w:val="006C4B6A"/>
    <w:rsid w:val="006E54FF"/>
    <w:rsid w:val="006E6F30"/>
    <w:rsid w:val="007013A7"/>
    <w:rsid w:val="00713347"/>
    <w:rsid w:val="00721770"/>
    <w:rsid w:val="00734DD9"/>
    <w:rsid w:val="00741432"/>
    <w:rsid w:val="007460B2"/>
    <w:rsid w:val="007509DC"/>
    <w:rsid w:val="00763124"/>
    <w:rsid w:val="00763DAC"/>
    <w:rsid w:val="00792F4C"/>
    <w:rsid w:val="00792FBB"/>
    <w:rsid w:val="0079472E"/>
    <w:rsid w:val="007A0CE5"/>
    <w:rsid w:val="007B0166"/>
    <w:rsid w:val="007B222B"/>
    <w:rsid w:val="007C6DCC"/>
    <w:rsid w:val="007D0A43"/>
    <w:rsid w:val="007E2717"/>
    <w:rsid w:val="007E309A"/>
    <w:rsid w:val="007F0D81"/>
    <w:rsid w:val="007F31E2"/>
    <w:rsid w:val="007F5DE6"/>
    <w:rsid w:val="0081218E"/>
    <w:rsid w:val="0082115B"/>
    <w:rsid w:val="00822DA7"/>
    <w:rsid w:val="00853903"/>
    <w:rsid w:val="00854511"/>
    <w:rsid w:val="008675C5"/>
    <w:rsid w:val="00871F61"/>
    <w:rsid w:val="00874599"/>
    <w:rsid w:val="0087481D"/>
    <w:rsid w:val="00875CEF"/>
    <w:rsid w:val="00877CC4"/>
    <w:rsid w:val="008979D8"/>
    <w:rsid w:val="008A6DB4"/>
    <w:rsid w:val="008F42B6"/>
    <w:rsid w:val="0091221C"/>
    <w:rsid w:val="00920A9E"/>
    <w:rsid w:val="00937023"/>
    <w:rsid w:val="009435B1"/>
    <w:rsid w:val="00950168"/>
    <w:rsid w:val="009554E8"/>
    <w:rsid w:val="0095639E"/>
    <w:rsid w:val="00963159"/>
    <w:rsid w:val="009646AC"/>
    <w:rsid w:val="0099094F"/>
    <w:rsid w:val="00994C75"/>
    <w:rsid w:val="009B26D3"/>
    <w:rsid w:val="009C729A"/>
    <w:rsid w:val="009D43AC"/>
    <w:rsid w:val="009E6892"/>
    <w:rsid w:val="009F096D"/>
    <w:rsid w:val="009F1AE3"/>
    <w:rsid w:val="009F552E"/>
    <w:rsid w:val="00A147D3"/>
    <w:rsid w:val="00A215FD"/>
    <w:rsid w:val="00A237AA"/>
    <w:rsid w:val="00A2524D"/>
    <w:rsid w:val="00A32A09"/>
    <w:rsid w:val="00A36779"/>
    <w:rsid w:val="00A409E8"/>
    <w:rsid w:val="00A40B4C"/>
    <w:rsid w:val="00A41F2C"/>
    <w:rsid w:val="00A62995"/>
    <w:rsid w:val="00A62AE9"/>
    <w:rsid w:val="00A664BF"/>
    <w:rsid w:val="00A804E4"/>
    <w:rsid w:val="00A85BB5"/>
    <w:rsid w:val="00AA1CD9"/>
    <w:rsid w:val="00AA7C52"/>
    <w:rsid w:val="00AD2803"/>
    <w:rsid w:val="00B20E22"/>
    <w:rsid w:val="00B3203E"/>
    <w:rsid w:val="00B56C44"/>
    <w:rsid w:val="00B624BF"/>
    <w:rsid w:val="00B7602A"/>
    <w:rsid w:val="00B83732"/>
    <w:rsid w:val="00B96498"/>
    <w:rsid w:val="00BA340E"/>
    <w:rsid w:val="00BA46BE"/>
    <w:rsid w:val="00BB4333"/>
    <w:rsid w:val="00BF30B5"/>
    <w:rsid w:val="00C01130"/>
    <w:rsid w:val="00C0283E"/>
    <w:rsid w:val="00C0403C"/>
    <w:rsid w:val="00C12B8E"/>
    <w:rsid w:val="00C219D3"/>
    <w:rsid w:val="00C27324"/>
    <w:rsid w:val="00C34C45"/>
    <w:rsid w:val="00C9051C"/>
    <w:rsid w:val="00CA0D00"/>
    <w:rsid w:val="00CA4131"/>
    <w:rsid w:val="00CB17C4"/>
    <w:rsid w:val="00CE239E"/>
    <w:rsid w:val="00CE31D6"/>
    <w:rsid w:val="00D01FBE"/>
    <w:rsid w:val="00D25650"/>
    <w:rsid w:val="00D5119A"/>
    <w:rsid w:val="00D53C82"/>
    <w:rsid w:val="00D56E04"/>
    <w:rsid w:val="00D63241"/>
    <w:rsid w:val="00D6621D"/>
    <w:rsid w:val="00D7440F"/>
    <w:rsid w:val="00D83A21"/>
    <w:rsid w:val="00DC4920"/>
    <w:rsid w:val="00DD00FE"/>
    <w:rsid w:val="00DD6B09"/>
    <w:rsid w:val="00DE6E8B"/>
    <w:rsid w:val="00DF182E"/>
    <w:rsid w:val="00E03270"/>
    <w:rsid w:val="00E21B17"/>
    <w:rsid w:val="00E26A7B"/>
    <w:rsid w:val="00E3494B"/>
    <w:rsid w:val="00E43381"/>
    <w:rsid w:val="00E46CEA"/>
    <w:rsid w:val="00E600DF"/>
    <w:rsid w:val="00E60D23"/>
    <w:rsid w:val="00E72DFD"/>
    <w:rsid w:val="00E7388F"/>
    <w:rsid w:val="00E86472"/>
    <w:rsid w:val="00E93E8E"/>
    <w:rsid w:val="00EB1502"/>
    <w:rsid w:val="00EC1998"/>
    <w:rsid w:val="00ED6E22"/>
    <w:rsid w:val="00EE6C35"/>
    <w:rsid w:val="00F00DE5"/>
    <w:rsid w:val="00F061AA"/>
    <w:rsid w:val="00F1714A"/>
    <w:rsid w:val="00F20A8B"/>
    <w:rsid w:val="00F22847"/>
    <w:rsid w:val="00F24492"/>
    <w:rsid w:val="00F25B3A"/>
    <w:rsid w:val="00F26EFE"/>
    <w:rsid w:val="00F30092"/>
    <w:rsid w:val="00F34394"/>
    <w:rsid w:val="00F367D1"/>
    <w:rsid w:val="00F57B5E"/>
    <w:rsid w:val="00F67077"/>
    <w:rsid w:val="00FA5813"/>
    <w:rsid w:val="00FC6DFA"/>
    <w:rsid w:val="00FD0B08"/>
    <w:rsid w:val="00FE0D74"/>
    <w:rsid w:val="00FF0D67"/>
    <w:rsid w:val="00FF3627"/>
    <w:rsid w:val="00FF5527"/>
    <w:rsid w:val="04721101"/>
    <w:rsid w:val="053D2CF8"/>
    <w:rsid w:val="075B20AB"/>
    <w:rsid w:val="08CA0F9E"/>
    <w:rsid w:val="08ED601F"/>
    <w:rsid w:val="0D1234CC"/>
    <w:rsid w:val="0DA42347"/>
    <w:rsid w:val="0F5D1363"/>
    <w:rsid w:val="11B14F05"/>
    <w:rsid w:val="1574636D"/>
    <w:rsid w:val="18505401"/>
    <w:rsid w:val="185A16FC"/>
    <w:rsid w:val="186026A8"/>
    <w:rsid w:val="1B87010E"/>
    <w:rsid w:val="1CB25D62"/>
    <w:rsid w:val="1DE15EA2"/>
    <w:rsid w:val="201104DA"/>
    <w:rsid w:val="2876154C"/>
    <w:rsid w:val="2A9E41CE"/>
    <w:rsid w:val="2D2801C6"/>
    <w:rsid w:val="2E65560C"/>
    <w:rsid w:val="346A0AC1"/>
    <w:rsid w:val="357B3434"/>
    <w:rsid w:val="3808688B"/>
    <w:rsid w:val="3B395C09"/>
    <w:rsid w:val="3F7F4A7B"/>
    <w:rsid w:val="3FAE7E03"/>
    <w:rsid w:val="406516B3"/>
    <w:rsid w:val="4268588E"/>
    <w:rsid w:val="42A75502"/>
    <w:rsid w:val="45830D0E"/>
    <w:rsid w:val="475530BF"/>
    <w:rsid w:val="4D68772B"/>
    <w:rsid w:val="4F62714C"/>
    <w:rsid w:val="50752E3E"/>
    <w:rsid w:val="518812DB"/>
    <w:rsid w:val="51FE282E"/>
    <w:rsid w:val="54E737B3"/>
    <w:rsid w:val="55416367"/>
    <w:rsid w:val="56B72407"/>
    <w:rsid w:val="57D82E00"/>
    <w:rsid w:val="581E7394"/>
    <w:rsid w:val="594C2EF6"/>
    <w:rsid w:val="59845403"/>
    <w:rsid w:val="5AB93C88"/>
    <w:rsid w:val="5B60545F"/>
    <w:rsid w:val="5D7C30DE"/>
    <w:rsid w:val="5EDD1ADD"/>
    <w:rsid w:val="5F135A16"/>
    <w:rsid w:val="5F462510"/>
    <w:rsid w:val="5FDEE0F6"/>
    <w:rsid w:val="603C4D89"/>
    <w:rsid w:val="612C626E"/>
    <w:rsid w:val="64D744A4"/>
    <w:rsid w:val="6777FD23"/>
    <w:rsid w:val="677A0472"/>
    <w:rsid w:val="68984CB5"/>
    <w:rsid w:val="6D834E8B"/>
    <w:rsid w:val="77434EF4"/>
    <w:rsid w:val="791F7B63"/>
    <w:rsid w:val="7A6A13F0"/>
    <w:rsid w:val="7B6E13BE"/>
    <w:rsid w:val="7BB6398D"/>
    <w:rsid w:val="7ECF5E46"/>
    <w:rsid w:val="7FB94C92"/>
    <w:rsid w:val="EB678CEC"/>
    <w:rsid w:val="F3DEF3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semiHidden/>
    <w:qFormat/>
    <w:uiPriority w:val="0"/>
    <w:pPr>
      <w:ind w:firstLine="420" w:firstLineChars="200"/>
    </w:pPr>
    <w:rPr>
      <w:rFonts w:ascii="华文新魏" w:hAnsi="宋体" w:eastAsia="华文新魏"/>
      <w:color w:val="00000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/>
      <w:color w:val="00FFFF"/>
      <w:szCs w:val="20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879</Words>
  <Characters>942</Characters>
  <Lines>10</Lines>
  <Paragraphs>3</Paragraphs>
  <TotalTime>0</TotalTime>
  <ScaleCrop>false</ScaleCrop>
  <LinksUpToDate>false</LinksUpToDate>
  <CharactersWithSpaces>1038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2023-12-06T08:14:00Z</dcterms:created>
  <dc:creator>huang</dc:creator>
  <cp:lastModifiedBy>陈sir</cp:lastModifiedBy>
  <cp:lastPrinted>2019-04-19T06:15:00Z</cp:lastPrinted>
  <dcterms:modified xsi:type="dcterms:W3CDTF">2024-10-11T00:59:31Z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D8E6B66D781E42C381018D3A88A5ACC6_13</vt:lpwstr>
  </property>
</Properties>
</file>